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CE6046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27D4">
        <w:rPr>
          <w:rFonts w:ascii="Times New Roman" w:hAnsi="Times New Roman" w:cs="Times New Roman"/>
          <w:sz w:val="28"/>
          <w:szCs w:val="28"/>
        </w:rPr>
        <w:t>__</w:t>
      </w:r>
      <w:r w:rsid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3427D4">
        <w:rPr>
          <w:rFonts w:ascii="Times New Roman" w:hAnsi="Times New Roman" w:cs="Times New Roman"/>
          <w:sz w:val="28"/>
          <w:szCs w:val="28"/>
        </w:rPr>
        <w:t>марта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201</w:t>
      </w:r>
      <w:r w:rsidR="000331ED">
        <w:rPr>
          <w:rFonts w:ascii="Times New Roman" w:hAnsi="Times New Roman" w:cs="Times New Roman"/>
          <w:sz w:val="28"/>
          <w:szCs w:val="28"/>
        </w:rPr>
        <w:t>6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9F">
        <w:rPr>
          <w:rFonts w:ascii="Times New Roman" w:hAnsi="Times New Roman" w:cs="Times New Roman"/>
          <w:sz w:val="28"/>
          <w:szCs w:val="28"/>
        </w:rPr>
        <w:t xml:space="preserve"> 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3427D4">
        <w:rPr>
          <w:rFonts w:ascii="Times New Roman" w:hAnsi="Times New Roman" w:cs="Times New Roman"/>
          <w:sz w:val="28"/>
          <w:szCs w:val="28"/>
        </w:rPr>
        <w:t xml:space="preserve"> 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  </w:t>
      </w:r>
      <w:r w:rsidR="005B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90">
        <w:rPr>
          <w:rFonts w:ascii="Times New Roman" w:hAnsi="Times New Roman" w:cs="Times New Roman"/>
          <w:sz w:val="28"/>
          <w:szCs w:val="28"/>
        </w:rPr>
        <w:t xml:space="preserve">   </w:t>
      </w:r>
      <w:r w:rsidR="00965A2D">
        <w:rPr>
          <w:rFonts w:ascii="Times New Roman" w:hAnsi="Times New Roman" w:cs="Times New Roman"/>
          <w:sz w:val="28"/>
          <w:szCs w:val="28"/>
        </w:rPr>
        <w:t xml:space="preserve"> </w:t>
      </w:r>
      <w:r w:rsidR="001D297E">
        <w:rPr>
          <w:rFonts w:ascii="Times New Roman" w:hAnsi="Times New Roman" w:cs="Times New Roman"/>
          <w:sz w:val="28"/>
          <w:szCs w:val="28"/>
        </w:rPr>
        <w:t xml:space="preserve">  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427D4">
        <w:rPr>
          <w:rFonts w:ascii="Times New Roman" w:hAnsi="Times New Roman" w:cs="Times New Roman"/>
          <w:b/>
          <w:sz w:val="28"/>
          <w:szCs w:val="28"/>
        </w:rPr>
        <w:t>__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0331ED">
        <w:rPr>
          <w:rFonts w:ascii="Times New Roman" w:hAnsi="Times New Roman" w:cs="Times New Roman"/>
          <w:sz w:val="28"/>
          <w:szCs w:val="28"/>
        </w:rPr>
        <w:t xml:space="preserve">    </w:t>
      </w:r>
      <w:r w:rsidR="003427D4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3427D4">
        <w:rPr>
          <w:rFonts w:ascii="Times New Roman" w:hAnsi="Times New Roman" w:cs="Times New Roman"/>
          <w:sz w:val="28"/>
          <w:szCs w:val="28"/>
        </w:rPr>
        <w:t xml:space="preserve"> </w:t>
      </w:r>
      <w:r w:rsidR="00F310F0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965A2D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</w:t>
      </w:r>
      <w:r w:rsidR="00A2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E3739F" w:rsidP="00E373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B7379" w:rsidP="00E37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11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651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3739F">
        <w:rPr>
          <w:rFonts w:ascii="Times New Roman" w:hAnsi="Times New Roman" w:cs="Times New Roman"/>
          <w:sz w:val="28"/>
          <w:szCs w:val="28"/>
        </w:rPr>
        <w:t>,</w:t>
      </w:r>
      <w:r w:rsidR="00E3739F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05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639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3739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</w:t>
      </w:r>
      <w:proofErr w:type="gramEnd"/>
      <w:r w:rsidR="00E3739F" w:rsidRPr="00A15A60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A60">
        <w:rPr>
          <w:rFonts w:ascii="Times New Roman" w:hAnsi="Times New Roman" w:cs="Times New Roman"/>
          <w:sz w:val="28"/>
          <w:szCs w:val="28"/>
        </w:rPr>
        <w:t xml:space="preserve">. 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Багаевского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Г.О. Зорина</w:t>
      </w:r>
    </w:p>
    <w:p w:rsidR="00E3739F" w:rsidRPr="00A15A60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93DC0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E3739F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3427D4">
        <w:rPr>
          <w:rFonts w:ascii="Times New Roman" w:hAnsi="Times New Roman" w:cs="Times New Roman"/>
          <w:sz w:val="28"/>
          <w:szCs w:val="28"/>
        </w:rPr>
        <w:t>__</w:t>
      </w:r>
      <w:r w:rsid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3427D4">
        <w:rPr>
          <w:rFonts w:ascii="Times New Roman" w:hAnsi="Times New Roman" w:cs="Times New Roman"/>
          <w:sz w:val="28"/>
          <w:szCs w:val="28"/>
        </w:rPr>
        <w:t>марта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 w:rsidR="000331ED">
        <w:rPr>
          <w:rFonts w:ascii="Times New Roman" w:hAnsi="Times New Roman" w:cs="Times New Roman"/>
          <w:sz w:val="28"/>
          <w:szCs w:val="28"/>
        </w:rPr>
        <w:t>6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г</w:t>
      </w:r>
      <w:r w:rsidR="00E3739F">
        <w:rPr>
          <w:rFonts w:ascii="Times New Roman" w:hAnsi="Times New Roman" w:cs="Times New Roman"/>
          <w:sz w:val="28"/>
          <w:szCs w:val="28"/>
        </w:rPr>
        <w:t>ода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№ </w:t>
      </w:r>
      <w:r w:rsidR="003427D4">
        <w:rPr>
          <w:rFonts w:ascii="Times New Roman" w:hAnsi="Times New Roman" w:cs="Times New Roman"/>
          <w:sz w:val="28"/>
          <w:szCs w:val="28"/>
        </w:rPr>
        <w:t>__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370"/>
        <w:gridCol w:w="5725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</w:t>
            </w:r>
            <w:proofErr w:type="gram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0D7539" w:rsidRPr="00EF3C63" w:rsidRDefault="00AB737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0331ED">
              <w:rPr>
                <w:rFonts w:ascii="Times New Roman" w:hAnsi="Times New Roman" w:cs="Times New Roman"/>
                <w:b/>
                <w:sz w:val="28"/>
                <w:szCs w:val="28"/>
              </w:rPr>
              <w:t>47067,4</w:t>
            </w:r>
            <w:r w:rsidR="000D753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31ED">
              <w:rPr>
                <w:rFonts w:ascii="Times New Roman" w:hAnsi="Times New Roman" w:cs="Times New Roman"/>
                <w:b/>
                <w:sz w:val="28"/>
                <w:szCs w:val="28"/>
              </w:rPr>
              <w:t>14047,2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9434,3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331ED">
              <w:rPr>
                <w:rFonts w:ascii="Times New Roman" w:hAnsi="Times New Roman" w:cs="Times New Roman"/>
                <w:b/>
                <w:sz w:val="28"/>
                <w:szCs w:val="28"/>
              </w:rPr>
              <w:t>6546,0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AB737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15A60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24F5F" w:rsidRPr="00A15A60" w:rsidRDefault="00A15A60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0654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4435">
        <w:rPr>
          <w:rFonts w:ascii="Times New Roman" w:hAnsi="Times New Roman" w:cs="Times New Roman"/>
          <w:sz w:val="28"/>
          <w:szCs w:val="28"/>
        </w:rPr>
        <w:t xml:space="preserve">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Т.П. </w:t>
      </w:r>
      <w:r w:rsidR="00DF4435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0C7829" w:rsidRDefault="000C7829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0C7829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EF3C63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79">
        <w:rPr>
          <w:rFonts w:ascii="Times New Roman" w:hAnsi="Times New Roman" w:cs="Times New Roman"/>
          <w:sz w:val="28"/>
          <w:szCs w:val="28"/>
        </w:rPr>
        <w:t>О</w:t>
      </w:r>
      <w:r w:rsidR="00AB7379" w:rsidRPr="00EF3C63">
        <w:rPr>
          <w:rFonts w:ascii="Times New Roman" w:hAnsi="Times New Roman" w:cs="Times New Roman"/>
          <w:sz w:val="28"/>
          <w:szCs w:val="28"/>
        </w:rPr>
        <w:t>бщий объем финансирования Программы составляет:</w:t>
      </w:r>
      <w:r w:rsidR="00AB7379">
        <w:rPr>
          <w:rFonts w:ascii="Times New Roman" w:hAnsi="Times New Roman" w:cs="Times New Roman"/>
          <w:sz w:val="28"/>
          <w:szCs w:val="28"/>
        </w:rPr>
        <w:t xml:space="preserve"> </w:t>
      </w:r>
      <w:r w:rsidR="00AB7379" w:rsidRPr="00EF3C63">
        <w:rPr>
          <w:rFonts w:ascii="Times New Roman" w:hAnsi="Times New Roman" w:cs="Times New Roman"/>
          <w:sz w:val="28"/>
          <w:szCs w:val="28"/>
        </w:rPr>
        <w:t xml:space="preserve">в 2014-2020 годах – </w:t>
      </w:r>
      <w:r w:rsidR="00357719">
        <w:rPr>
          <w:rFonts w:ascii="Times New Roman" w:hAnsi="Times New Roman" w:cs="Times New Roman"/>
          <w:b/>
          <w:sz w:val="28"/>
          <w:szCs w:val="28"/>
        </w:rPr>
        <w:t>47067,4</w:t>
      </w:r>
      <w:r w:rsidR="0078583D"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="0078583D" w:rsidRPr="00EF3C63">
        <w:rPr>
          <w:rFonts w:ascii="Times New Roman" w:hAnsi="Times New Roman" w:cs="Times New Roman"/>
          <w:sz w:val="28"/>
          <w:szCs w:val="28"/>
        </w:rPr>
        <w:t xml:space="preserve"> </w:t>
      </w:r>
      <w:r w:rsidR="0078583D">
        <w:rPr>
          <w:rFonts w:ascii="Times New Roman" w:hAnsi="Times New Roman" w:cs="Times New Roman"/>
          <w:sz w:val="28"/>
          <w:szCs w:val="28"/>
        </w:rPr>
        <w:t xml:space="preserve"> </w:t>
      </w:r>
      <w:r w:rsidR="0078583D" w:rsidRPr="00EF3C63">
        <w:rPr>
          <w:rFonts w:ascii="Times New Roman" w:hAnsi="Times New Roman" w:cs="Times New Roman"/>
          <w:sz w:val="28"/>
          <w:szCs w:val="28"/>
        </w:rPr>
        <w:t>в том числе: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33020,2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719">
        <w:rPr>
          <w:rFonts w:ascii="Times New Roman" w:hAnsi="Times New Roman" w:cs="Times New Roman"/>
          <w:b/>
          <w:sz w:val="28"/>
          <w:szCs w:val="28"/>
        </w:rPr>
        <w:t>14047,2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3C6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F3C63">
        <w:rPr>
          <w:rFonts w:ascii="Times New Roman" w:hAnsi="Times New Roman" w:cs="Times New Roman"/>
          <w:sz w:val="28"/>
          <w:szCs w:val="28"/>
        </w:rPr>
        <w:t>..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b/>
          <w:sz w:val="28"/>
          <w:szCs w:val="28"/>
        </w:rPr>
        <w:t>17302,4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sz w:val="28"/>
          <w:szCs w:val="28"/>
        </w:rPr>
        <w:t>9434,3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357719">
        <w:rPr>
          <w:rFonts w:ascii="Times New Roman" w:hAnsi="Times New Roman" w:cs="Times New Roman"/>
          <w:b/>
          <w:sz w:val="28"/>
          <w:szCs w:val="28"/>
        </w:rPr>
        <w:t>6546,0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sz w:val="28"/>
          <w:szCs w:val="28"/>
        </w:rPr>
        <w:t>6326,4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7379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60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C63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</w: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944CBF" w:rsidSect="001973D9">
          <w:footerReference w:type="even" r:id="rId9"/>
          <w:footerReference w:type="default" r:id="rId10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4D85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 w:rsidR="000C7829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Т.П. </w:t>
      </w:r>
      <w:r w:rsidR="000C7829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</w:p>
    <w:p w:rsidR="00944CBF" w:rsidRPr="001712D5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44CBF" w:rsidRPr="00300D2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368"/>
        <w:gridCol w:w="5727"/>
      </w:tblGrid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944CB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0654EE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0654EE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содержания,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реконструкции 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44CBF" w:rsidRPr="00A15A60" w:rsidTr="00944CBF">
        <w:trPr>
          <w:cantSplit/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6E6B4C"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45317,2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297E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6B4C"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12297,0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7433B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6E6B4C"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5441,0</w:t>
            </w:r>
            <w:r w:rsidRPr="006E6B4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44CBF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A15A60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Pr="00944CBF" w:rsidRDefault="00944CBF" w:rsidP="00F310F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4CBF" w:rsidRPr="00944CBF" w:rsidSect="001973D9">
          <w:footerReference w:type="default" r:id="rId11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="00F310F0">
        <w:rPr>
          <w:rFonts w:ascii="Times New Roman" w:hAnsi="Times New Roman" w:cs="Times New Roman"/>
          <w:sz w:val="28"/>
          <w:szCs w:val="28"/>
        </w:rPr>
        <w:t>ва</w:t>
      </w:r>
    </w:p>
    <w:p w:rsidR="001973D9" w:rsidRPr="00A15A60" w:rsidRDefault="001973D9" w:rsidP="001973D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4098,5</w:t>
            </w:r>
          </w:p>
        </w:tc>
        <w:tc>
          <w:tcPr>
            <w:tcW w:w="1134" w:type="dxa"/>
            <w:vAlign w:val="center"/>
          </w:tcPr>
          <w:p w:rsidR="001973D9" w:rsidRPr="004126AA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4738,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973D9" w:rsidRPr="00ED7F56" w:rsidRDefault="00ED7F5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5441,0</w:t>
            </w:r>
          </w:p>
        </w:tc>
        <w:tc>
          <w:tcPr>
            <w:tcW w:w="1171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ED7F56" w:rsidRDefault="00ED7F56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27862,4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3249,7</w:t>
            </w:r>
          </w:p>
        </w:tc>
        <w:tc>
          <w:tcPr>
            <w:tcW w:w="1134" w:type="dxa"/>
            <w:vAlign w:val="center"/>
          </w:tcPr>
          <w:p w:rsidR="001973D9" w:rsidRPr="004126AA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1742,4</w:t>
            </w:r>
          </w:p>
        </w:tc>
        <w:tc>
          <w:tcPr>
            <w:tcW w:w="1134" w:type="dxa"/>
            <w:vAlign w:val="center"/>
          </w:tcPr>
          <w:p w:rsidR="001973D9" w:rsidRPr="00ED7F5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1243</w:t>
            </w:r>
            <w:r w:rsidR="001973D9"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ED7F56" w:rsidRDefault="00B6332E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16179,6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1973D9" w:rsidRPr="003B0EC7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973D9" w:rsidRPr="00ED7F56" w:rsidRDefault="00ED7F5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4197,9</w:t>
            </w:r>
          </w:p>
        </w:tc>
        <w:tc>
          <w:tcPr>
            <w:tcW w:w="1171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ED7F56" w:rsidRDefault="00ED7F56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11682,8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3334,9</w:t>
            </w:r>
          </w:p>
        </w:tc>
        <w:tc>
          <w:tcPr>
            <w:tcW w:w="1134" w:type="dxa"/>
            <w:vAlign w:val="center"/>
          </w:tcPr>
          <w:p w:rsidR="00086E39" w:rsidRPr="003B0EC7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086E39" w:rsidRPr="00ED7F56" w:rsidRDefault="00ED7F56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5441,0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ED7F56" w:rsidRDefault="00ED7F56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26599,5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4126AA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086E39" w:rsidRPr="00ED7F56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ED7F56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086E39" w:rsidRPr="004126AA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86E39" w:rsidRPr="00ED7F56" w:rsidRDefault="00ED7F56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4197,9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86E39" w:rsidRPr="00ED7F56" w:rsidRDefault="00ED7F56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11682,8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63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кредиторской задолженности на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13203,9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17454,8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12589,7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16840,6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и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</w:t>
            </w:r>
            <w:proofErr w:type="spell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сметной документации</w:t>
            </w:r>
            <w:r w:rsidR="00D034F5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D034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р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14A7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4A7" w:rsidRPr="00A15A60" w:rsidRDefault="00EB14A7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B14A7" w:rsidRPr="006E6B4C" w:rsidRDefault="00ED7F56" w:rsidP="000331E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5441,0</w:t>
            </w:r>
          </w:p>
        </w:tc>
        <w:tc>
          <w:tcPr>
            <w:tcW w:w="1171" w:type="dxa"/>
            <w:vAlign w:val="center"/>
          </w:tcPr>
          <w:p w:rsidR="00EB14A7" w:rsidRPr="006E6B4C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EB14A7" w:rsidRPr="006E6B4C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EB14A7" w:rsidRPr="006E6B4C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EB14A7" w:rsidRPr="006E6B4C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EB14A7" w:rsidRPr="006E6B4C" w:rsidRDefault="00ED7F56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45317,2</w:t>
            </w:r>
          </w:p>
        </w:tc>
      </w:tr>
      <w:tr w:rsidR="00EB14A7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4A7" w:rsidRPr="00A15A60" w:rsidRDefault="00EB14A7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B14A7" w:rsidRPr="00086E39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15839,4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5993,3</w:t>
            </w:r>
          </w:p>
        </w:tc>
        <w:tc>
          <w:tcPr>
            <w:tcW w:w="1134" w:type="dxa"/>
            <w:vAlign w:val="center"/>
          </w:tcPr>
          <w:p w:rsidR="00EB14A7" w:rsidRPr="006E6B4C" w:rsidRDefault="00EB14A7" w:rsidP="000331E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EB14A7" w:rsidRPr="006E6B4C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EB14A7" w:rsidRPr="006E6B4C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EB14A7" w:rsidRPr="006E6B4C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EB14A7" w:rsidRPr="006E6B4C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EB14A7" w:rsidRPr="006E6B4C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</w:p>
        </w:tc>
      </w:tr>
      <w:tr w:rsidR="00EB14A7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4A7" w:rsidRPr="00A15A60" w:rsidRDefault="00EB14A7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1463,0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EB14A7" w:rsidRPr="006E6B4C" w:rsidRDefault="00ED7F56" w:rsidP="000331E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4197,9</w:t>
            </w:r>
          </w:p>
        </w:tc>
        <w:tc>
          <w:tcPr>
            <w:tcW w:w="1171" w:type="dxa"/>
            <w:vAlign w:val="center"/>
          </w:tcPr>
          <w:p w:rsidR="00EB14A7" w:rsidRPr="006E6B4C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EB14A7" w:rsidRPr="006E6B4C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B14A7" w:rsidRPr="006E6B4C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B14A7" w:rsidRPr="006E6B4C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B14A7" w:rsidRPr="006E6B4C" w:rsidRDefault="006E6B4C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12297,0</w:t>
            </w:r>
          </w:p>
        </w:tc>
      </w:tr>
    </w:tbl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RPr="00A15A60" w:rsidSect="00E06716">
          <w:footerReference w:type="default" r:id="rId12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1973D9" w:rsidRPr="00A15A60" w:rsidTr="001973D9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1973D9" w:rsidRPr="00A15A60" w:rsidTr="001973D9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973D9" w:rsidRPr="00A15A60" w:rsidTr="001973D9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 Мероприятия по содержанию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1973D9" w:rsidRPr="00A15A60" w:rsidTr="001973D9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0EC7" w:rsidP="000005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ED7F56" w:rsidRDefault="00ED7F5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4197,9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ED7F56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ED7F56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ED7F56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ED7F56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ED7F56" w:rsidRDefault="00ED7F56" w:rsidP="000005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11682,8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1973D9" w:rsidRPr="00A15A60" w:rsidTr="001973D9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Подготовка 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9B1F50" w:rsidRPr="00A15A60" w:rsidTr="001973D9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</w:tr>
      <w:tr w:rsidR="009B1F50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</w:tr>
      <w:tr w:rsidR="001D297E" w:rsidRPr="00A15A60" w:rsidTr="00965A2D">
        <w:trPr>
          <w:trHeight w:val="4748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D297E" w:rsidRDefault="001D297E" w:rsidP="001D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</w:tr>
      <w:tr w:rsidR="001D297E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Подготовка 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Подготовка 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</w:tr>
    </w:tbl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1134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256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1973D9" w:rsidRDefault="001973D9" w:rsidP="0019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982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предпроектных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12461,1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1973D9" w:rsidRPr="00003804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 разработке проектной документации на 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78583D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8" w:type="dxa"/>
            <w:vAlign w:val="center"/>
          </w:tcPr>
          <w:p w:rsidR="0078583D" w:rsidRDefault="0078583D" w:rsidP="007858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FC4D85" w:rsidTr="001973D9">
        <w:trPr>
          <w:cantSplit/>
          <w:trHeight w:val="1141"/>
        </w:trPr>
        <w:tc>
          <w:tcPr>
            <w:tcW w:w="482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18505,7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17858,3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Sect="001973D9">
          <w:footerReference w:type="even" r:id="rId13"/>
          <w:footerReference w:type="default" r:id="rId14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26B7E" w:rsidRPr="00300D26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326B7E" w:rsidRDefault="00326B7E" w:rsidP="00326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Pr="001712D5">
        <w:rPr>
          <w:rFonts w:ascii="Times New Roman" w:hAnsi="Times New Roman" w:cs="Times New Roman"/>
          <w:sz w:val="28"/>
          <w:szCs w:val="28"/>
        </w:rPr>
        <w:t>»</w:t>
      </w:r>
    </w:p>
    <w:p w:rsidR="00326B7E" w:rsidRPr="005B00EF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0"/>
        <w:gridCol w:w="5896"/>
      </w:tblGrid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лиц, погибших в результате дорожно-транспортных происшествий; </w:t>
            </w:r>
          </w:p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с пострадавшими.</w:t>
            </w:r>
          </w:p>
          <w:p w:rsidR="00326B7E" w:rsidRPr="00A15A60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7E" w:rsidRPr="000654EE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0654EE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редупреждение опасного поведения участников дорожного движения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26B7E" w:rsidRPr="00EF3C63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326B7E" w:rsidRPr="00ED7F56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ED7F56"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1750,2</w:t>
            </w:r>
            <w:r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B7E" w:rsidRPr="00ED7F56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26B7E" w:rsidRPr="00ED7F56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AB7379"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326B7E" w:rsidRPr="00ED7F56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7F56"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1750,2</w:t>
            </w:r>
            <w:r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326B7E" w:rsidRPr="00ED7F56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326B7E" w:rsidRPr="00ED7F56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ED7F56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B0EC7"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445,</w:t>
            </w:r>
            <w:r w:rsidR="00000560"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ED7F56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ED7F56"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1105,0</w:t>
            </w: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326B7E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лиц, погибших в результате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B7E" w:rsidRPr="00A15A60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6190E" w:rsidRPr="00A15A60" w:rsidRDefault="00B6190E" w:rsidP="00B61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B6190E" w:rsidRPr="00A15A60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6190E" w:rsidRPr="00A15A60" w:rsidSect="00436FE5">
          <w:footerReference w:type="even" r:id="rId15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B6190E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подпрограммы</w:t>
      </w:r>
    </w:p>
    <w:p w:rsidR="00B6190E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AB7379" w:rsidRPr="001712D5" w:rsidTr="00436FE5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B7379" w:rsidRPr="001712D5" w:rsidTr="00436FE5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B7379" w:rsidRPr="001712D5" w:rsidTr="00436FE5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B7379" w:rsidRPr="001712D5" w:rsidTr="00436FE5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7379" w:rsidRPr="001712D5" w:rsidTr="00AB7379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A4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</w:t>
            </w:r>
            <w:r w:rsidR="00A44CF3">
              <w:rPr>
                <w:rFonts w:ascii="Times New Roman" w:hAnsi="Times New Roman" w:cs="Times New Roman"/>
                <w:sz w:val="28"/>
                <w:szCs w:val="28"/>
              </w:rPr>
              <w:t>, светофорные объекты и т.д.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ED7F56" w:rsidP="00A22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3B0EC7" w:rsidP="00000560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445,</w:t>
            </w:r>
            <w:r w:rsidR="0000056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ED7F56" w:rsidRDefault="00ED7F56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w w:val="90"/>
                <w:sz w:val="28"/>
                <w:szCs w:val="28"/>
              </w:rPr>
              <w:t>1105,0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AB7379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2E" w:rsidRDefault="00C7062E" w:rsidP="005C4235">
      <w:pPr>
        <w:spacing w:after="0" w:line="240" w:lineRule="auto"/>
      </w:pPr>
      <w:r>
        <w:separator/>
      </w:r>
    </w:p>
  </w:endnote>
  <w:endnote w:type="continuationSeparator" w:id="0">
    <w:p w:rsidR="00C7062E" w:rsidRDefault="00C7062E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D4" w:rsidRDefault="003427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7D4" w:rsidRDefault="003427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D4" w:rsidRPr="00E67349" w:rsidRDefault="003427D4">
    <w:pPr>
      <w:pStyle w:val="a3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D4" w:rsidRPr="003F698F" w:rsidRDefault="003427D4" w:rsidP="003F698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D4" w:rsidRPr="003F698F" w:rsidRDefault="003427D4" w:rsidP="003F698F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D4" w:rsidRDefault="003427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7D4" w:rsidRDefault="003427D4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D4" w:rsidRPr="00E67349" w:rsidRDefault="003427D4">
    <w:pPr>
      <w:pStyle w:val="a3"/>
      <w:ind w:right="360"/>
      <w:rPr>
        <w:lang w:val="en-US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D4" w:rsidRDefault="003427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7D4" w:rsidRDefault="003427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2E" w:rsidRDefault="00C7062E" w:rsidP="005C4235">
      <w:pPr>
        <w:spacing w:after="0" w:line="240" w:lineRule="auto"/>
      </w:pPr>
      <w:r>
        <w:separator/>
      </w:r>
    </w:p>
  </w:footnote>
  <w:footnote w:type="continuationSeparator" w:id="0">
    <w:p w:rsidR="00C7062E" w:rsidRDefault="00C7062E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A60"/>
    <w:rsid w:val="00000560"/>
    <w:rsid w:val="00021EA9"/>
    <w:rsid w:val="000331ED"/>
    <w:rsid w:val="000544D0"/>
    <w:rsid w:val="000654EE"/>
    <w:rsid w:val="00077383"/>
    <w:rsid w:val="00084007"/>
    <w:rsid w:val="00086E39"/>
    <w:rsid w:val="000C097A"/>
    <w:rsid w:val="000C2DCD"/>
    <w:rsid w:val="000C7829"/>
    <w:rsid w:val="000D7539"/>
    <w:rsid w:val="00112D19"/>
    <w:rsid w:val="00136945"/>
    <w:rsid w:val="001973D9"/>
    <w:rsid w:val="001D297E"/>
    <w:rsid w:val="001D50DB"/>
    <w:rsid w:val="001E64C3"/>
    <w:rsid w:val="00230C86"/>
    <w:rsid w:val="002469C0"/>
    <w:rsid w:val="00257B87"/>
    <w:rsid w:val="00262975"/>
    <w:rsid w:val="002813C3"/>
    <w:rsid w:val="002E773D"/>
    <w:rsid w:val="00326B7E"/>
    <w:rsid w:val="003427D4"/>
    <w:rsid w:val="003456D6"/>
    <w:rsid w:val="00357719"/>
    <w:rsid w:val="00396BBF"/>
    <w:rsid w:val="003B0EC7"/>
    <w:rsid w:val="003B79EA"/>
    <w:rsid w:val="003D65AD"/>
    <w:rsid w:val="003F46B3"/>
    <w:rsid w:val="003F698F"/>
    <w:rsid w:val="003F7CE9"/>
    <w:rsid w:val="004126AA"/>
    <w:rsid w:val="00416C96"/>
    <w:rsid w:val="00436FE5"/>
    <w:rsid w:val="00442060"/>
    <w:rsid w:val="00461CBA"/>
    <w:rsid w:val="0047505B"/>
    <w:rsid w:val="00485219"/>
    <w:rsid w:val="004B604C"/>
    <w:rsid w:val="004C4444"/>
    <w:rsid w:val="004D77C6"/>
    <w:rsid w:val="004F05D5"/>
    <w:rsid w:val="00522478"/>
    <w:rsid w:val="005B7A2E"/>
    <w:rsid w:val="005C4235"/>
    <w:rsid w:val="005E372C"/>
    <w:rsid w:val="005E6525"/>
    <w:rsid w:val="006178A2"/>
    <w:rsid w:val="00671DED"/>
    <w:rsid w:val="00680A9F"/>
    <w:rsid w:val="00683709"/>
    <w:rsid w:val="006E0A41"/>
    <w:rsid w:val="006E6B4C"/>
    <w:rsid w:val="007145F4"/>
    <w:rsid w:val="00716231"/>
    <w:rsid w:val="00724288"/>
    <w:rsid w:val="00741B46"/>
    <w:rsid w:val="00743798"/>
    <w:rsid w:val="0078583D"/>
    <w:rsid w:val="007A29B8"/>
    <w:rsid w:val="007C13F9"/>
    <w:rsid w:val="007F231C"/>
    <w:rsid w:val="007F4C71"/>
    <w:rsid w:val="00802E35"/>
    <w:rsid w:val="0083665D"/>
    <w:rsid w:val="0087433B"/>
    <w:rsid w:val="00895690"/>
    <w:rsid w:val="008A128A"/>
    <w:rsid w:val="008D17FF"/>
    <w:rsid w:val="0092114F"/>
    <w:rsid w:val="0093136A"/>
    <w:rsid w:val="00932AC2"/>
    <w:rsid w:val="00933557"/>
    <w:rsid w:val="0094066B"/>
    <w:rsid w:val="00944CBF"/>
    <w:rsid w:val="00965A2D"/>
    <w:rsid w:val="00980665"/>
    <w:rsid w:val="00982083"/>
    <w:rsid w:val="009A5048"/>
    <w:rsid w:val="009B0FD2"/>
    <w:rsid w:val="009B1F50"/>
    <w:rsid w:val="009C3A34"/>
    <w:rsid w:val="009D2D7F"/>
    <w:rsid w:val="009D40A8"/>
    <w:rsid w:val="00A12BD4"/>
    <w:rsid w:val="00A15A60"/>
    <w:rsid w:val="00A16EC0"/>
    <w:rsid w:val="00A22520"/>
    <w:rsid w:val="00A44CF3"/>
    <w:rsid w:val="00A46CB8"/>
    <w:rsid w:val="00A93DC0"/>
    <w:rsid w:val="00A94E3F"/>
    <w:rsid w:val="00AA393E"/>
    <w:rsid w:val="00AA3B10"/>
    <w:rsid w:val="00AB7379"/>
    <w:rsid w:val="00AF223A"/>
    <w:rsid w:val="00B24F5F"/>
    <w:rsid w:val="00B6190E"/>
    <w:rsid w:val="00B6332E"/>
    <w:rsid w:val="00B73238"/>
    <w:rsid w:val="00BA2F7C"/>
    <w:rsid w:val="00BB3FF4"/>
    <w:rsid w:val="00BE6604"/>
    <w:rsid w:val="00C0099D"/>
    <w:rsid w:val="00C309B7"/>
    <w:rsid w:val="00C4008F"/>
    <w:rsid w:val="00C5055A"/>
    <w:rsid w:val="00C7062E"/>
    <w:rsid w:val="00C84FDF"/>
    <w:rsid w:val="00C90484"/>
    <w:rsid w:val="00C977A5"/>
    <w:rsid w:val="00CA4BF6"/>
    <w:rsid w:val="00CD0FEA"/>
    <w:rsid w:val="00CE6046"/>
    <w:rsid w:val="00CE616B"/>
    <w:rsid w:val="00CE7BDB"/>
    <w:rsid w:val="00D034F5"/>
    <w:rsid w:val="00D50A52"/>
    <w:rsid w:val="00D73C11"/>
    <w:rsid w:val="00D742EC"/>
    <w:rsid w:val="00D76078"/>
    <w:rsid w:val="00D90CEE"/>
    <w:rsid w:val="00D96946"/>
    <w:rsid w:val="00DA5CDD"/>
    <w:rsid w:val="00DD7EEA"/>
    <w:rsid w:val="00DE4199"/>
    <w:rsid w:val="00DF4435"/>
    <w:rsid w:val="00E06716"/>
    <w:rsid w:val="00E10407"/>
    <w:rsid w:val="00E24A96"/>
    <w:rsid w:val="00E3524F"/>
    <w:rsid w:val="00E3739F"/>
    <w:rsid w:val="00EB14A7"/>
    <w:rsid w:val="00ED7F56"/>
    <w:rsid w:val="00F03B3D"/>
    <w:rsid w:val="00F310F0"/>
    <w:rsid w:val="00F9711E"/>
    <w:rsid w:val="00FC4D8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3F11-2181-47D2-B64D-61F8D195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61</cp:revision>
  <cp:lastPrinted>2016-03-11T07:36:00Z</cp:lastPrinted>
  <dcterms:created xsi:type="dcterms:W3CDTF">2013-09-11T06:00:00Z</dcterms:created>
  <dcterms:modified xsi:type="dcterms:W3CDTF">2016-03-14T10:09:00Z</dcterms:modified>
</cp:coreProperties>
</file>